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92268E">
        <w:t>2</w:t>
      </w:r>
      <w:r w:rsidR="00D164C9">
        <w:t>-1</w:t>
      </w:r>
      <w:r w:rsidR="00434BA7">
        <w:t>7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696"/>
        <w:gridCol w:w="2542"/>
        <w:gridCol w:w="2263"/>
      </w:tblGrid>
      <w:tr w:rsidR="00630E2E" w:rsidTr="00607991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696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542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07991">
        <w:tc>
          <w:tcPr>
            <w:tcW w:w="3119" w:type="dxa"/>
          </w:tcPr>
          <w:p w:rsidR="00132DBC" w:rsidRDefault="00610F5A" w:rsidP="009113B7">
            <w:r>
              <w:t>2</w:t>
            </w:r>
            <w:r w:rsidR="0092268E">
              <w:t>792</w:t>
            </w:r>
          </w:p>
          <w:p w:rsidR="009113B7" w:rsidRDefault="0092268E" w:rsidP="009113B7">
            <w:r>
              <w:t>Produktion af trykt og digital kommunikation</w:t>
            </w:r>
          </w:p>
        </w:tc>
        <w:tc>
          <w:tcPr>
            <w:tcW w:w="3696" w:type="dxa"/>
          </w:tcPr>
          <w:p w:rsidR="0092268E" w:rsidRDefault="0092268E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46717</w:t>
            </w:r>
          </w:p>
          <w:p w:rsidR="00610F5A" w:rsidRDefault="0092268E" w:rsidP="009113B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Grafik – enkle grafikopgaver</w:t>
            </w:r>
          </w:p>
          <w:p w:rsidR="0092268E" w:rsidRDefault="0092268E" w:rsidP="0092268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46743</w:t>
            </w:r>
          </w:p>
          <w:p w:rsidR="0092268E" w:rsidRDefault="0092268E" w:rsidP="0092268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Design - 3D-design af grafiske produkter</w:t>
            </w:r>
          </w:p>
          <w:p w:rsidR="0092268E" w:rsidRDefault="0092268E" w:rsidP="0092268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46766</w:t>
            </w:r>
          </w:p>
          <w:p w:rsidR="0092268E" w:rsidRPr="00313A28" w:rsidRDefault="0092268E" w:rsidP="0092268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Billedbehandling – manipulation og sammenkopiering</w:t>
            </w:r>
            <w:bookmarkStart w:id="0" w:name="_GoBack"/>
            <w:bookmarkEnd w:id="0"/>
          </w:p>
        </w:tc>
        <w:tc>
          <w:tcPr>
            <w:tcW w:w="2542" w:type="dxa"/>
          </w:tcPr>
          <w:p w:rsidR="001A2147" w:rsidRDefault="009113B7" w:rsidP="000012B9">
            <w:r>
              <w:t>EUC Nord</w:t>
            </w:r>
          </w:p>
          <w:p w:rsidR="001A2147" w:rsidRDefault="001A2147" w:rsidP="000012B9"/>
        </w:tc>
        <w:tc>
          <w:tcPr>
            <w:tcW w:w="2263" w:type="dxa"/>
          </w:tcPr>
          <w:p w:rsidR="0001005A" w:rsidRDefault="009113B7" w:rsidP="00397B76">
            <w:r>
              <w:t>01</w:t>
            </w:r>
            <w:r w:rsidR="00DD7A1B">
              <w:t>.</w:t>
            </w:r>
            <w:r>
              <w:t>01</w:t>
            </w:r>
            <w:r w:rsidR="00CA0C4F">
              <w:t>.1</w:t>
            </w:r>
            <w:r>
              <w:t>7</w:t>
            </w:r>
            <w:r w:rsidR="00073650">
              <w:t xml:space="preserve"> </w:t>
            </w:r>
            <w:r w:rsidR="00CA0C4F">
              <w:t>-</w:t>
            </w:r>
            <w:r w:rsidR="00073650">
              <w:t xml:space="preserve"> </w:t>
            </w:r>
            <w:r>
              <w:t>31</w:t>
            </w:r>
            <w:r w:rsidR="00610F5A">
              <w:t>.</w:t>
            </w:r>
            <w:r>
              <w:t>12</w:t>
            </w:r>
            <w:r w:rsidR="001C023C">
              <w:t>.1</w:t>
            </w:r>
            <w:r w:rsidR="00B364A0">
              <w:t>7</w:t>
            </w:r>
          </w:p>
          <w:p w:rsidR="002E2E8C" w:rsidRDefault="002E2E8C" w:rsidP="00397B76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3650"/>
    <w:rsid w:val="00075285"/>
    <w:rsid w:val="0009281A"/>
    <w:rsid w:val="000D03E8"/>
    <w:rsid w:val="000F26E1"/>
    <w:rsid w:val="000F7166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D6F93"/>
    <w:rsid w:val="002E0D1A"/>
    <w:rsid w:val="002E2E8C"/>
    <w:rsid w:val="00346506"/>
    <w:rsid w:val="0035328F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34BA7"/>
    <w:rsid w:val="004957B4"/>
    <w:rsid w:val="004C4453"/>
    <w:rsid w:val="004C7046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62EB"/>
    <w:rsid w:val="00840D32"/>
    <w:rsid w:val="00863E84"/>
    <w:rsid w:val="00892DA6"/>
    <w:rsid w:val="008C691B"/>
    <w:rsid w:val="008D6A9A"/>
    <w:rsid w:val="008F4515"/>
    <w:rsid w:val="009113B7"/>
    <w:rsid w:val="00915611"/>
    <w:rsid w:val="00917F0F"/>
    <w:rsid w:val="0092268E"/>
    <w:rsid w:val="009960F5"/>
    <w:rsid w:val="009F2F31"/>
    <w:rsid w:val="00A26A3A"/>
    <w:rsid w:val="00A334E6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96406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2016-12-13T08:44:00Z</dcterms:created>
  <dcterms:modified xsi:type="dcterms:W3CDTF">2016-12-13T08:46:00Z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